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DC" w:rsidRDefault="002C1E2C" w:rsidP="00831442">
      <w:pPr>
        <w:pStyle w:val="21"/>
        <w:spacing w:line="240" w:lineRule="auto"/>
        <w:rPr>
          <w:bCs/>
        </w:rPr>
      </w:pPr>
      <w:r>
        <w:rPr>
          <w:bCs/>
        </w:rPr>
        <w:t xml:space="preserve">                                               </w:t>
      </w:r>
      <w:r w:rsidR="00831442">
        <w:rPr>
          <w:bCs/>
        </w:rPr>
        <w:t xml:space="preserve">                            </w:t>
      </w:r>
    </w:p>
    <w:p w:rsidR="00E2207A" w:rsidRPr="00D15A4D" w:rsidRDefault="00E2207A" w:rsidP="00E2207A">
      <w:pPr>
        <w:pStyle w:val="Style1"/>
        <w:widowControl/>
        <w:ind w:left="2160" w:firstLine="72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</w:rPr>
        <w:t xml:space="preserve">                                  </w:t>
      </w:r>
      <w:r w:rsidR="004F019E">
        <w:rPr>
          <w:rStyle w:val="FontStyle15"/>
          <w:rFonts w:ascii="Times New Roman" w:hAnsi="Times New Roman"/>
        </w:rPr>
        <w:tab/>
      </w:r>
      <w:r w:rsidR="004F019E" w:rsidRPr="00D15A4D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DC6C94" w:rsidRPr="00D15A4D">
        <w:rPr>
          <w:rStyle w:val="FontStyle15"/>
          <w:rFonts w:ascii="Times New Roman" w:hAnsi="Times New Roman"/>
          <w:sz w:val="28"/>
          <w:szCs w:val="28"/>
        </w:rPr>
        <w:t xml:space="preserve">Приложение № </w:t>
      </w:r>
      <w:r w:rsidR="003434AF" w:rsidRPr="00D15A4D">
        <w:rPr>
          <w:rStyle w:val="FontStyle15"/>
          <w:rFonts w:ascii="Times New Roman" w:hAnsi="Times New Roman"/>
          <w:sz w:val="28"/>
          <w:szCs w:val="28"/>
        </w:rPr>
        <w:t>5</w:t>
      </w:r>
    </w:p>
    <w:p w:rsidR="00E2207A" w:rsidRPr="00D15A4D" w:rsidRDefault="00E2207A" w:rsidP="00E2207A">
      <w:pPr>
        <w:pStyle w:val="Style1"/>
        <w:widowControl/>
        <w:jc w:val="both"/>
        <w:rPr>
          <w:rStyle w:val="FontStyle15"/>
          <w:rFonts w:ascii="Times New Roman" w:hAnsi="Times New Roman"/>
          <w:sz w:val="28"/>
          <w:szCs w:val="28"/>
        </w:rPr>
      </w:pPr>
      <w:r w:rsidRPr="00D15A4D">
        <w:rPr>
          <w:rStyle w:val="FontStyle15"/>
          <w:rFonts w:ascii="Times New Roman" w:hAnsi="Times New Roman"/>
          <w:sz w:val="28"/>
          <w:szCs w:val="28"/>
        </w:rPr>
        <w:tab/>
      </w:r>
      <w:r w:rsidRPr="00D15A4D">
        <w:rPr>
          <w:rStyle w:val="FontStyle15"/>
          <w:rFonts w:ascii="Times New Roman" w:hAnsi="Times New Roman"/>
          <w:sz w:val="28"/>
          <w:szCs w:val="28"/>
        </w:rPr>
        <w:tab/>
      </w:r>
      <w:r w:rsidRPr="00D15A4D">
        <w:rPr>
          <w:rStyle w:val="FontStyle15"/>
          <w:rFonts w:ascii="Times New Roman" w:hAnsi="Times New Roman"/>
          <w:sz w:val="28"/>
          <w:szCs w:val="28"/>
        </w:rPr>
        <w:tab/>
      </w:r>
      <w:r w:rsidRPr="00D15A4D">
        <w:rPr>
          <w:rStyle w:val="FontStyle15"/>
          <w:rFonts w:ascii="Times New Roman" w:hAnsi="Times New Roman"/>
          <w:sz w:val="28"/>
          <w:szCs w:val="28"/>
        </w:rPr>
        <w:tab/>
      </w:r>
      <w:r w:rsidRPr="00D15A4D">
        <w:rPr>
          <w:rStyle w:val="FontStyle15"/>
          <w:rFonts w:ascii="Times New Roman" w:hAnsi="Times New Roman"/>
          <w:sz w:val="28"/>
          <w:szCs w:val="28"/>
        </w:rPr>
        <w:tab/>
      </w:r>
      <w:r w:rsidRPr="00D15A4D">
        <w:rPr>
          <w:rStyle w:val="FontStyle15"/>
          <w:rFonts w:ascii="Times New Roman" w:hAnsi="Times New Roman"/>
          <w:sz w:val="28"/>
          <w:szCs w:val="28"/>
        </w:rPr>
        <w:tab/>
        <w:t xml:space="preserve">          </w:t>
      </w:r>
      <w:r w:rsidR="004F019E" w:rsidRPr="00D15A4D">
        <w:rPr>
          <w:rStyle w:val="FontStyle15"/>
          <w:rFonts w:ascii="Times New Roman" w:hAnsi="Times New Roman"/>
          <w:sz w:val="28"/>
          <w:szCs w:val="28"/>
        </w:rPr>
        <w:tab/>
      </w:r>
      <w:r w:rsidR="004F019E" w:rsidRPr="00D15A4D">
        <w:rPr>
          <w:rStyle w:val="FontStyle15"/>
          <w:rFonts w:ascii="Times New Roman" w:hAnsi="Times New Roman"/>
          <w:sz w:val="28"/>
          <w:szCs w:val="28"/>
        </w:rPr>
        <w:tab/>
      </w:r>
      <w:r w:rsidRPr="00D15A4D">
        <w:rPr>
          <w:rStyle w:val="FontStyle15"/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8F0EA0" w:rsidRDefault="00E2207A" w:rsidP="008F0EA0">
      <w:pPr>
        <w:rPr>
          <w:rFonts w:ascii="Times New Roman" w:hAnsi="Times New Roman"/>
          <w:sz w:val="28"/>
          <w:szCs w:val="28"/>
        </w:rPr>
      </w:pPr>
      <w:r w:rsidRPr="00D15A4D">
        <w:rPr>
          <w:rStyle w:val="FontStyle15"/>
          <w:rFonts w:ascii="Times New Roman" w:hAnsi="Times New Roman"/>
          <w:sz w:val="28"/>
          <w:szCs w:val="28"/>
        </w:rPr>
        <w:tab/>
      </w:r>
      <w:r w:rsidRPr="00D15A4D">
        <w:rPr>
          <w:rStyle w:val="FontStyle15"/>
          <w:rFonts w:ascii="Times New Roman" w:hAnsi="Times New Roman"/>
          <w:sz w:val="28"/>
          <w:szCs w:val="28"/>
        </w:rPr>
        <w:tab/>
      </w:r>
      <w:r w:rsidRPr="00D15A4D">
        <w:rPr>
          <w:rStyle w:val="FontStyle15"/>
          <w:rFonts w:ascii="Times New Roman" w:hAnsi="Times New Roman"/>
          <w:sz w:val="28"/>
          <w:szCs w:val="28"/>
        </w:rPr>
        <w:tab/>
      </w:r>
      <w:r w:rsidRPr="00D15A4D">
        <w:rPr>
          <w:rStyle w:val="FontStyle15"/>
          <w:rFonts w:ascii="Times New Roman" w:hAnsi="Times New Roman"/>
          <w:sz w:val="28"/>
          <w:szCs w:val="28"/>
        </w:rPr>
        <w:tab/>
      </w:r>
      <w:r w:rsidRPr="00D15A4D">
        <w:rPr>
          <w:rStyle w:val="FontStyle15"/>
          <w:rFonts w:ascii="Times New Roman" w:hAnsi="Times New Roman"/>
          <w:sz w:val="28"/>
          <w:szCs w:val="28"/>
        </w:rPr>
        <w:tab/>
      </w:r>
      <w:r w:rsidRPr="00D15A4D">
        <w:rPr>
          <w:rStyle w:val="FontStyle15"/>
          <w:rFonts w:ascii="Times New Roman" w:hAnsi="Times New Roman"/>
          <w:sz w:val="28"/>
          <w:szCs w:val="28"/>
        </w:rPr>
        <w:tab/>
        <w:t xml:space="preserve">          </w:t>
      </w:r>
      <w:r w:rsidR="004F019E" w:rsidRPr="00D15A4D">
        <w:rPr>
          <w:rStyle w:val="FontStyle15"/>
          <w:rFonts w:ascii="Times New Roman" w:hAnsi="Times New Roman"/>
          <w:sz w:val="28"/>
          <w:szCs w:val="28"/>
        </w:rPr>
        <w:tab/>
      </w:r>
      <w:r w:rsidR="004F019E" w:rsidRPr="00D15A4D">
        <w:rPr>
          <w:rStyle w:val="FontStyle15"/>
          <w:rFonts w:ascii="Times New Roman" w:hAnsi="Times New Roman"/>
          <w:sz w:val="28"/>
          <w:szCs w:val="28"/>
        </w:rPr>
        <w:tab/>
      </w:r>
      <w:r w:rsidRPr="00D15A4D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8F0EA0"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AE4731" w:rsidRPr="00D15A4D" w:rsidRDefault="00E2207A" w:rsidP="008F0EA0">
      <w:pPr>
        <w:pStyle w:val="Style1"/>
        <w:widowControl/>
        <w:jc w:val="both"/>
        <w:rPr>
          <w:rFonts w:ascii="Times New Roman" w:hAnsi="Times New Roman" w:cs="Calibri"/>
          <w:sz w:val="28"/>
          <w:szCs w:val="28"/>
        </w:rPr>
      </w:pPr>
      <w:r w:rsidRPr="00D15A4D">
        <w:rPr>
          <w:rStyle w:val="FontStyle15"/>
          <w:rFonts w:ascii="Times New Roman" w:hAnsi="Times New Roman"/>
          <w:sz w:val="28"/>
          <w:szCs w:val="28"/>
        </w:rPr>
        <w:tab/>
      </w:r>
      <w:r w:rsidRPr="00D15A4D">
        <w:rPr>
          <w:rStyle w:val="FontStyle15"/>
          <w:rFonts w:ascii="Times New Roman" w:hAnsi="Times New Roman"/>
          <w:sz w:val="28"/>
          <w:szCs w:val="28"/>
        </w:rPr>
        <w:tab/>
      </w:r>
      <w:r w:rsidRPr="00D15A4D">
        <w:rPr>
          <w:rStyle w:val="FontStyle15"/>
          <w:rFonts w:ascii="Times New Roman" w:hAnsi="Times New Roman"/>
          <w:sz w:val="28"/>
          <w:szCs w:val="28"/>
        </w:rPr>
        <w:tab/>
      </w:r>
      <w:r w:rsidRPr="00D15A4D">
        <w:rPr>
          <w:rStyle w:val="FontStyle15"/>
          <w:rFonts w:ascii="Times New Roman" w:hAnsi="Times New Roman"/>
          <w:sz w:val="28"/>
          <w:szCs w:val="28"/>
        </w:rPr>
        <w:tab/>
      </w:r>
      <w:r w:rsidRPr="00D15A4D">
        <w:rPr>
          <w:rStyle w:val="FontStyle15"/>
          <w:rFonts w:ascii="Times New Roman" w:hAnsi="Times New Roman"/>
          <w:sz w:val="28"/>
          <w:szCs w:val="28"/>
        </w:rPr>
        <w:tab/>
      </w:r>
      <w:r w:rsidRPr="00D15A4D">
        <w:rPr>
          <w:rStyle w:val="FontStyle15"/>
          <w:rFonts w:ascii="Times New Roman" w:hAnsi="Times New Roman"/>
          <w:sz w:val="28"/>
          <w:szCs w:val="28"/>
        </w:rPr>
        <w:tab/>
      </w:r>
      <w:r w:rsidRPr="00D15A4D">
        <w:rPr>
          <w:rStyle w:val="FontStyle15"/>
          <w:rFonts w:ascii="Times New Roman" w:hAnsi="Times New Roman"/>
          <w:sz w:val="28"/>
          <w:szCs w:val="28"/>
        </w:rPr>
        <w:tab/>
      </w:r>
      <w:r w:rsidR="004F019E" w:rsidRPr="00D15A4D">
        <w:rPr>
          <w:rStyle w:val="FontStyle15"/>
          <w:rFonts w:ascii="Times New Roman" w:hAnsi="Times New Roman"/>
          <w:sz w:val="28"/>
          <w:szCs w:val="28"/>
        </w:rPr>
        <w:tab/>
        <w:t xml:space="preserve"> </w:t>
      </w:r>
      <w:r w:rsidR="0068172F">
        <w:rPr>
          <w:rFonts w:ascii="Times New Roman" w:hAnsi="Times New Roman"/>
          <w:sz w:val="28"/>
          <w:szCs w:val="28"/>
        </w:rPr>
        <w:t>от</w:t>
      </w:r>
      <w:r w:rsidR="0068172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8172F">
        <w:rPr>
          <w:rFonts w:ascii="Times New Roman" w:hAnsi="Times New Roman"/>
          <w:sz w:val="28"/>
          <w:szCs w:val="28"/>
        </w:rPr>
        <w:t xml:space="preserve"> </w:t>
      </w:r>
      <w:r w:rsidR="0068172F">
        <w:rPr>
          <w:rFonts w:ascii="Times New Roman" w:hAnsi="Times New Roman"/>
          <w:sz w:val="28"/>
          <w:szCs w:val="28"/>
          <w:u w:val="single"/>
        </w:rPr>
        <w:t>03.02.</w:t>
      </w:r>
      <w:r w:rsidR="0068172F">
        <w:rPr>
          <w:rFonts w:ascii="Times New Roman" w:hAnsi="Times New Roman"/>
          <w:sz w:val="28"/>
          <w:szCs w:val="28"/>
          <w:u w:val="single"/>
          <w:lang w:val="en-US"/>
        </w:rPr>
        <w:t>2017</w:t>
      </w:r>
      <w:r w:rsidR="0068172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8172F">
        <w:rPr>
          <w:rFonts w:ascii="Times New Roman" w:hAnsi="Times New Roman"/>
          <w:sz w:val="28"/>
          <w:szCs w:val="28"/>
        </w:rPr>
        <w:t xml:space="preserve"> №</w:t>
      </w:r>
      <w:r w:rsidR="0068172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8172F">
        <w:rPr>
          <w:rFonts w:ascii="Times New Roman" w:hAnsi="Times New Roman"/>
          <w:sz w:val="28"/>
          <w:szCs w:val="28"/>
        </w:rPr>
        <w:t xml:space="preserve"> </w:t>
      </w:r>
      <w:r w:rsidR="0068172F">
        <w:rPr>
          <w:rFonts w:ascii="Times New Roman" w:hAnsi="Times New Roman"/>
          <w:sz w:val="28"/>
          <w:szCs w:val="28"/>
          <w:u w:val="single"/>
          <w:lang w:val="en-US"/>
        </w:rPr>
        <w:t>46</w:t>
      </w:r>
      <w:r w:rsidR="004F019E" w:rsidRPr="00D15A4D"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2C1E2C" w:rsidRPr="00D15A4D" w:rsidRDefault="002C1E2C" w:rsidP="00B05367">
      <w:pPr>
        <w:pStyle w:val="21"/>
        <w:spacing w:line="240" w:lineRule="auto"/>
        <w:ind w:left="0" w:firstLine="0"/>
        <w:rPr>
          <w:bCs/>
          <w:sz w:val="28"/>
          <w:szCs w:val="28"/>
        </w:rPr>
      </w:pPr>
    </w:p>
    <w:p w:rsidR="006C1200" w:rsidRDefault="006C1200" w:rsidP="00E2207A">
      <w:pPr>
        <w:pStyle w:val="21"/>
        <w:spacing w:line="240" w:lineRule="auto"/>
        <w:ind w:left="0" w:firstLine="0"/>
        <w:rPr>
          <w:bCs/>
        </w:rPr>
      </w:pPr>
    </w:p>
    <w:p w:rsidR="00AE4731" w:rsidRDefault="00AE4731" w:rsidP="003E15C6">
      <w:pPr>
        <w:pStyle w:val="21"/>
        <w:spacing w:line="240" w:lineRule="auto"/>
        <w:jc w:val="center"/>
        <w:rPr>
          <w:bCs/>
        </w:rPr>
      </w:pPr>
    </w:p>
    <w:p w:rsidR="003434AF" w:rsidRDefault="00876E4D" w:rsidP="003E15C6">
      <w:pPr>
        <w:pStyle w:val="21"/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186EAB" w:rsidRDefault="003434AF" w:rsidP="003E15C6">
      <w:pPr>
        <w:pStyle w:val="21"/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учреждений, предприятий и организаций, участ</w:t>
      </w:r>
      <w:r w:rsidR="00B6725F">
        <w:rPr>
          <w:bCs/>
          <w:sz w:val="28"/>
          <w:szCs w:val="28"/>
        </w:rPr>
        <w:t>ников</w:t>
      </w:r>
      <w:r>
        <w:rPr>
          <w:bCs/>
          <w:sz w:val="28"/>
          <w:szCs w:val="28"/>
        </w:rPr>
        <w:t xml:space="preserve"> смотр</w:t>
      </w:r>
      <w:r w:rsidR="00B6725F">
        <w:rPr>
          <w:bCs/>
          <w:sz w:val="28"/>
          <w:szCs w:val="28"/>
        </w:rPr>
        <w:t xml:space="preserve">а – </w:t>
      </w:r>
    </w:p>
    <w:p w:rsidR="003434AF" w:rsidRDefault="00B6725F" w:rsidP="003E15C6">
      <w:pPr>
        <w:pStyle w:val="21"/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конкурса</w:t>
      </w:r>
      <w:r w:rsidR="00186EAB">
        <w:rPr>
          <w:bCs/>
          <w:sz w:val="28"/>
          <w:szCs w:val="28"/>
        </w:rPr>
        <w:t xml:space="preserve"> </w:t>
      </w:r>
      <w:r w:rsidR="003434AF">
        <w:rPr>
          <w:bCs/>
          <w:sz w:val="28"/>
          <w:szCs w:val="28"/>
        </w:rPr>
        <w:t xml:space="preserve">на «Лучший </w:t>
      </w:r>
      <w:proofErr w:type="spellStart"/>
      <w:r w:rsidR="003434AF">
        <w:rPr>
          <w:bCs/>
          <w:sz w:val="28"/>
          <w:szCs w:val="28"/>
        </w:rPr>
        <w:t>учебно</w:t>
      </w:r>
      <w:proofErr w:type="spellEnd"/>
      <w:r w:rsidR="003434AF">
        <w:rPr>
          <w:bCs/>
          <w:sz w:val="28"/>
          <w:szCs w:val="28"/>
        </w:rPr>
        <w:t xml:space="preserve"> – консультационный пункт ГОЧС»</w:t>
      </w:r>
    </w:p>
    <w:p w:rsidR="008F0EA0" w:rsidRDefault="003434AF" w:rsidP="008F0EA0">
      <w:pPr>
        <w:jc w:val="center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8F0EA0">
        <w:rPr>
          <w:rFonts w:ascii="Times New Roman" w:hAnsi="Times New Roman"/>
          <w:sz w:val="28"/>
          <w:szCs w:val="28"/>
        </w:rPr>
        <w:t>городском округе Красногорск</w:t>
      </w:r>
    </w:p>
    <w:p w:rsidR="003E15C6" w:rsidRDefault="003E15C6" w:rsidP="003E15C6">
      <w:pPr>
        <w:pStyle w:val="21"/>
        <w:spacing w:line="240" w:lineRule="auto"/>
        <w:jc w:val="center"/>
        <w:rPr>
          <w:bCs/>
          <w:sz w:val="28"/>
          <w:szCs w:val="28"/>
        </w:rPr>
      </w:pPr>
    </w:p>
    <w:p w:rsidR="003434AF" w:rsidRDefault="003434AF" w:rsidP="003E15C6">
      <w:pPr>
        <w:pStyle w:val="21"/>
        <w:spacing w:line="240" w:lineRule="auto"/>
        <w:jc w:val="center"/>
        <w:rPr>
          <w:bCs/>
          <w:sz w:val="28"/>
          <w:szCs w:val="28"/>
        </w:rPr>
      </w:pPr>
    </w:p>
    <w:p w:rsidR="00D15A4D" w:rsidRDefault="00D15A4D" w:rsidP="003E15C6">
      <w:pPr>
        <w:pStyle w:val="21"/>
        <w:spacing w:line="240" w:lineRule="auto"/>
        <w:jc w:val="center"/>
        <w:rPr>
          <w:bCs/>
          <w:sz w:val="28"/>
          <w:szCs w:val="28"/>
        </w:rPr>
      </w:pPr>
    </w:p>
    <w:p w:rsidR="00101698" w:rsidRDefault="00101698" w:rsidP="00101698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ООО «ДЭЗ».</w:t>
      </w:r>
    </w:p>
    <w:p w:rsidR="003434AF" w:rsidRDefault="003434AF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D15A4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О «</w:t>
      </w:r>
      <w:r w:rsidR="00D15A4D">
        <w:rPr>
          <w:bCs/>
          <w:sz w:val="28"/>
          <w:szCs w:val="28"/>
        </w:rPr>
        <w:t>ДЭЗ-сервис</w:t>
      </w:r>
      <w:r>
        <w:rPr>
          <w:bCs/>
          <w:sz w:val="28"/>
          <w:szCs w:val="28"/>
        </w:rPr>
        <w:t>».</w:t>
      </w:r>
      <w:bookmarkStart w:id="0" w:name="_GoBack"/>
      <w:bookmarkEnd w:id="0"/>
    </w:p>
    <w:p w:rsidR="003434AF" w:rsidRDefault="00D15A4D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ОО</w:t>
      </w:r>
      <w:r w:rsidR="003434AF">
        <w:rPr>
          <w:bCs/>
          <w:sz w:val="28"/>
          <w:szCs w:val="28"/>
        </w:rPr>
        <w:t>О «</w:t>
      </w:r>
      <w:r>
        <w:rPr>
          <w:bCs/>
          <w:sz w:val="28"/>
          <w:szCs w:val="28"/>
        </w:rPr>
        <w:t>Комфорт</w:t>
      </w:r>
      <w:r w:rsidR="003434AF">
        <w:rPr>
          <w:bCs/>
          <w:sz w:val="28"/>
          <w:szCs w:val="28"/>
        </w:rPr>
        <w:t>».</w:t>
      </w:r>
    </w:p>
    <w:p w:rsidR="003434AF" w:rsidRDefault="003434AF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D15A4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О </w:t>
      </w:r>
      <w:r w:rsidR="00B57695">
        <w:rPr>
          <w:bCs/>
          <w:sz w:val="28"/>
          <w:szCs w:val="28"/>
        </w:rPr>
        <w:t xml:space="preserve">УК </w:t>
      </w:r>
      <w:r>
        <w:rPr>
          <w:bCs/>
          <w:sz w:val="28"/>
          <w:szCs w:val="28"/>
        </w:rPr>
        <w:t>«</w:t>
      </w:r>
      <w:r w:rsidR="00D15A4D">
        <w:rPr>
          <w:bCs/>
          <w:sz w:val="28"/>
          <w:szCs w:val="28"/>
        </w:rPr>
        <w:t>Южный</w:t>
      </w:r>
      <w:r>
        <w:rPr>
          <w:bCs/>
          <w:sz w:val="28"/>
          <w:szCs w:val="28"/>
        </w:rPr>
        <w:t>».</w:t>
      </w:r>
    </w:p>
    <w:p w:rsidR="003434AF" w:rsidRDefault="003434AF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ООО «Н</w:t>
      </w:r>
      <w:r w:rsidR="00D15A4D">
        <w:rPr>
          <w:bCs/>
          <w:sz w:val="28"/>
          <w:szCs w:val="28"/>
        </w:rPr>
        <w:t>ормаль</w:t>
      </w:r>
      <w:r>
        <w:rPr>
          <w:bCs/>
          <w:sz w:val="28"/>
          <w:szCs w:val="28"/>
        </w:rPr>
        <w:t>».</w:t>
      </w:r>
    </w:p>
    <w:p w:rsidR="003434AF" w:rsidRDefault="000B23B3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МУП</w:t>
      </w:r>
      <w:r w:rsidR="00D15A4D">
        <w:rPr>
          <w:bCs/>
          <w:sz w:val="28"/>
          <w:szCs w:val="28"/>
        </w:rPr>
        <w:t xml:space="preserve"> </w:t>
      </w:r>
      <w:r w:rsidR="003434AF">
        <w:rPr>
          <w:bCs/>
          <w:sz w:val="28"/>
          <w:szCs w:val="28"/>
        </w:rPr>
        <w:t>«</w:t>
      </w:r>
      <w:r w:rsidR="00D15A4D">
        <w:rPr>
          <w:bCs/>
          <w:sz w:val="28"/>
          <w:szCs w:val="28"/>
        </w:rPr>
        <w:t>Жилищный трест</w:t>
      </w:r>
      <w:r w:rsidR="003434AF">
        <w:rPr>
          <w:bCs/>
          <w:sz w:val="28"/>
          <w:szCs w:val="28"/>
        </w:rPr>
        <w:t>».</w:t>
      </w:r>
    </w:p>
    <w:p w:rsidR="00B57695" w:rsidRDefault="00B57695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ООО</w:t>
      </w:r>
      <w:r w:rsidR="00101698">
        <w:rPr>
          <w:bCs/>
          <w:sz w:val="28"/>
          <w:szCs w:val="28"/>
        </w:rPr>
        <w:t xml:space="preserve"> УК</w:t>
      </w:r>
      <w:r>
        <w:rPr>
          <w:bCs/>
          <w:sz w:val="28"/>
          <w:szCs w:val="28"/>
        </w:rPr>
        <w:t xml:space="preserve"> «Акватория».</w:t>
      </w:r>
    </w:p>
    <w:p w:rsidR="00B57695" w:rsidRDefault="00B57695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ООО УК «</w:t>
      </w:r>
      <w:r w:rsidR="00101698">
        <w:rPr>
          <w:bCs/>
          <w:sz w:val="28"/>
          <w:szCs w:val="28"/>
        </w:rPr>
        <w:t>Феникс</w:t>
      </w:r>
      <w:r>
        <w:rPr>
          <w:bCs/>
          <w:sz w:val="28"/>
          <w:szCs w:val="28"/>
        </w:rPr>
        <w:t>».</w:t>
      </w:r>
    </w:p>
    <w:p w:rsidR="00B57695" w:rsidRDefault="00B57695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ООО УК «</w:t>
      </w:r>
      <w:proofErr w:type="spellStart"/>
      <w:r>
        <w:rPr>
          <w:bCs/>
          <w:sz w:val="28"/>
          <w:szCs w:val="28"/>
        </w:rPr>
        <w:t>Путилково</w:t>
      </w:r>
      <w:proofErr w:type="spellEnd"/>
      <w:r>
        <w:rPr>
          <w:bCs/>
          <w:sz w:val="28"/>
          <w:szCs w:val="28"/>
        </w:rPr>
        <w:t>».</w:t>
      </w:r>
    </w:p>
    <w:p w:rsidR="00B57695" w:rsidRDefault="00B57695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ООО «</w:t>
      </w:r>
      <w:proofErr w:type="spellStart"/>
      <w:r>
        <w:rPr>
          <w:bCs/>
          <w:sz w:val="28"/>
          <w:szCs w:val="28"/>
        </w:rPr>
        <w:t>Жилищно</w:t>
      </w:r>
      <w:proofErr w:type="spellEnd"/>
      <w:r>
        <w:rPr>
          <w:bCs/>
          <w:sz w:val="28"/>
          <w:szCs w:val="28"/>
        </w:rPr>
        <w:t xml:space="preserve"> – коммунальный сервис «Отрадное».</w:t>
      </w:r>
    </w:p>
    <w:p w:rsidR="00B57695" w:rsidRDefault="00101698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МБУ</w:t>
      </w:r>
      <w:r w:rsidR="00B57695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Ильинское подворье</w:t>
      </w:r>
      <w:r w:rsidR="00B57695">
        <w:rPr>
          <w:bCs/>
          <w:sz w:val="28"/>
          <w:szCs w:val="28"/>
        </w:rPr>
        <w:t>».</w:t>
      </w:r>
    </w:p>
    <w:p w:rsidR="00B57695" w:rsidRPr="00034A71" w:rsidRDefault="00B57695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ООО «Жилищник».</w:t>
      </w:r>
    </w:p>
    <w:sectPr w:rsidR="00B57695" w:rsidRPr="00034A71" w:rsidSect="00EC2DA2">
      <w:pgSz w:w="11906" w:h="16838"/>
      <w:pgMar w:top="567" w:right="850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5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07EDF"/>
    <w:multiLevelType w:val="hybridMultilevel"/>
    <w:tmpl w:val="26D05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F1CFF"/>
    <w:multiLevelType w:val="hybridMultilevel"/>
    <w:tmpl w:val="69E623EE"/>
    <w:lvl w:ilvl="0" w:tplc="EE249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51B25"/>
    <w:multiLevelType w:val="hybridMultilevel"/>
    <w:tmpl w:val="239C7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7D4EC0"/>
    <w:multiLevelType w:val="hybridMultilevel"/>
    <w:tmpl w:val="D98C7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E80562"/>
    <w:multiLevelType w:val="hybridMultilevel"/>
    <w:tmpl w:val="724E8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3639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3E160D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EAA43AA"/>
    <w:multiLevelType w:val="hybridMultilevel"/>
    <w:tmpl w:val="039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22A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9D370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CFB6D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C6"/>
    <w:rsid w:val="000139A2"/>
    <w:rsid w:val="00034A71"/>
    <w:rsid w:val="00060519"/>
    <w:rsid w:val="00065F31"/>
    <w:rsid w:val="00070D3B"/>
    <w:rsid w:val="000839C1"/>
    <w:rsid w:val="000B2307"/>
    <w:rsid w:val="000B23B3"/>
    <w:rsid w:val="000C6B69"/>
    <w:rsid w:val="000E143A"/>
    <w:rsid w:val="00101698"/>
    <w:rsid w:val="001023B8"/>
    <w:rsid w:val="00150F5D"/>
    <w:rsid w:val="0015267F"/>
    <w:rsid w:val="0015488A"/>
    <w:rsid w:val="00156F8A"/>
    <w:rsid w:val="00163BA9"/>
    <w:rsid w:val="00165CC8"/>
    <w:rsid w:val="00174DE0"/>
    <w:rsid w:val="00180C89"/>
    <w:rsid w:val="00186EAB"/>
    <w:rsid w:val="00191990"/>
    <w:rsid w:val="001F1101"/>
    <w:rsid w:val="001F21F3"/>
    <w:rsid w:val="001F435B"/>
    <w:rsid w:val="00224415"/>
    <w:rsid w:val="00230ED2"/>
    <w:rsid w:val="00237DA1"/>
    <w:rsid w:val="00251348"/>
    <w:rsid w:val="002C1874"/>
    <w:rsid w:val="002C1E2C"/>
    <w:rsid w:val="002C3DAA"/>
    <w:rsid w:val="002E53E8"/>
    <w:rsid w:val="00312500"/>
    <w:rsid w:val="00327362"/>
    <w:rsid w:val="003434AF"/>
    <w:rsid w:val="003479A3"/>
    <w:rsid w:val="003675A3"/>
    <w:rsid w:val="0038225D"/>
    <w:rsid w:val="00396B09"/>
    <w:rsid w:val="003A5BC8"/>
    <w:rsid w:val="003E15C6"/>
    <w:rsid w:val="003F3DC6"/>
    <w:rsid w:val="004019FB"/>
    <w:rsid w:val="00411A60"/>
    <w:rsid w:val="00414DB0"/>
    <w:rsid w:val="00417228"/>
    <w:rsid w:val="00417EC9"/>
    <w:rsid w:val="004526EA"/>
    <w:rsid w:val="00484241"/>
    <w:rsid w:val="004C1508"/>
    <w:rsid w:val="004E0BDC"/>
    <w:rsid w:val="004F019E"/>
    <w:rsid w:val="004F6F12"/>
    <w:rsid w:val="00517753"/>
    <w:rsid w:val="00537964"/>
    <w:rsid w:val="00541961"/>
    <w:rsid w:val="00555DA6"/>
    <w:rsid w:val="00594424"/>
    <w:rsid w:val="005B0A86"/>
    <w:rsid w:val="005D5932"/>
    <w:rsid w:val="00603648"/>
    <w:rsid w:val="006161F8"/>
    <w:rsid w:val="006226C5"/>
    <w:rsid w:val="00650BC9"/>
    <w:rsid w:val="0068172F"/>
    <w:rsid w:val="00691D41"/>
    <w:rsid w:val="006B1E90"/>
    <w:rsid w:val="006B492E"/>
    <w:rsid w:val="006C1200"/>
    <w:rsid w:val="006E5A10"/>
    <w:rsid w:val="0071416C"/>
    <w:rsid w:val="00721335"/>
    <w:rsid w:val="00723C74"/>
    <w:rsid w:val="00737A58"/>
    <w:rsid w:val="00764B10"/>
    <w:rsid w:val="007708E8"/>
    <w:rsid w:val="007726FB"/>
    <w:rsid w:val="00792548"/>
    <w:rsid w:val="007A5296"/>
    <w:rsid w:val="007C4204"/>
    <w:rsid w:val="007F3202"/>
    <w:rsid w:val="00804AEF"/>
    <w:rsid w:val="00831442"/>
    <w:rsid w:val="00847D30"/>
    <w:rsid w:val="00876E4D"/>
    <w:rsid w:val="00891AB2"/>
    <w:rsid w:val="00892C57"/>
    <w:rsid w:val="008C2675"/>
    <w:rsid w:val="008C5AA3"/>
    <w:rsid w:val="008D1196"/>
    <w:rsid w:val="008F0EA0"/>
    <w:rsid w:val="009131D1"/>
    <w:rsid w:val="00937CDA"/>
    <w:rsid w:val="00976C4D"/>
    <w:rsid w:val="009944C8"/>
    <w:rsid w:val="009A04E1"/>
    <w:rsid w:val="009B2334"/>
    <w:rsid w:val="009C40BC"/>
    <w:rsid w:val="009F490C"/>
    <w:rsid w:val="00A41AAA"/>
    <w:rsid w:val="00A42432"/>
    <w:rsid w:val="00A818EB"/>
    <w:rsid w:val="00A82EE0"/>
    <w:rsid w:val="00A83C55"/>
    <w:rsid w:val="00A933BF"/>
    <w:rsid w:val="00AA3F30"/>
    <w:rsid w:val="00AA7798"/>
    <w:rsid w:val="00AE4731"/>
    <w:rsid w:val="00AE55E0"/>
    <w:rsid w:val="00B05367"/>
    <w:rsid w:val="00B117E4"/>
    <w:rsid w:val="00B12F81"/>
    <w:rsid w:val="00B156CC"/>
    <w:rsid w:val="00B33D55"/>
    <w:rsid w:val="00B37015"/>
    <w:rsid w:val="00B57695"/>
    <w:rsid w:val="00B63669"/>
    <w:rsid w:val="00B6725F"/>
    <w:rsid w:val="00B83D1C"/>
    <w:rsid w:val="00B95E21"/>
    <w:rsid w:val="00BC1BE4"/>
    <w:rsid w:val="00BC2F84"/>
    <w:rsid w:val="00BD7B09"/>
    <w:rsid w:val="00BE7520"/>
    <w:rsid w:val="00BF4996"/>
    <w:rsid w:val="00C41CF8"/>
    <w:rsid w:val="00C45F07"/>
    <w:rsid w:val="00C63D29"/>
    <w:rsid w:val="00C87824"/>
    <w:rsid w:val="00C97380"/>
    <w:rsid w:val="00CD213B"/>
    <w:rsid w:val="00CD4530"/>
    <w:rsid w:val="00CF0C0E"/>
    <w:rsid w:val="00CF443D"/>
    <w:rsid w:val="00D0244E"/>
    <w:rsid w:val="00D11839"/>
    <w:rsid w:val="00D13438"/>
    <w:rsid w:val="00D15A4D"/>
    <w:rsid w:val="00D37496"/>
    <w:rsid w:val="00D90788"/>
    <w:rsid w:val="00DC6C94"/>
    <w:rsid w:val="00DE2023"/>
    <w:rsid w:val="00E04A62"/>
    <w:rsid w:val="00E2207A"/>
    <w:rsid w:val="00E276F8"/>
    <w:rsid w:val="00E47074"/>
    <w:rsid w:val="00E56A43"/>
    <w:rsid w:val="00E834E9"/>
    <w:rsid w:val="00EC2DA2"/>
    <w:rsid w:val="00ED274C"/>
    <w:rsid w:val="00ED7636"/>
    <w:rsid w:val="00EE00C8"/>
    <w:rsid w:val="00EE67D8"/>
    <w:rsid w:val="00EF3BBB"/>
    <w:rsid w:val="00F05FCC"/>
    <w:rsid w:val="00F07340"/>
    <w:rsid w:val="00F261C5"/>
    <w:rsid w:val="00F42230"/>
    <w:rsid w:val="00F64941"/>
    <w:rsid w:val="00F660A0"/>
    <w:rsid w:val="00F920AD"/>
    <w:rsid w:val="00F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C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67F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3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E15C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15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3E15C6"/>
    <w:pPr>
      <w:widowControl/>
      <w:autoSpaceDE/>
      <w:autoSpaceDN/>
      <w:adjustRightInd/>
      <w:spacing w:line="360" w:lineRule="auto"/>
      <w:ind w:left="-180" w:firstLine="900"/>
      <w:jc w:val="both"/>
    </w:pPr>
    <w:rPr>
      <w:rFonts w:ascii="Times New Roman" w:hAnsi="Times New Roman"/>
      <w:color w:val="00000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3E15C6"/>
    <w:rPr>
      <w:rFonts w:eastAsia="Times New Roman"/>
      <w:color w:val="000000"/>
      <w:sz w:val="24"/>
      <w:szCs w:val="24"/>
    </w:rPr>
  </w:style>
  <w:style w:type="paragraph" w:customStyle="1" w:styleId="Style1">
    <w:name w:val="Style1"/>
    <w:basedOn w:val="a"/>
    <w:rsid w:val="003E15C6"/>
  </w:style>
  <w:style w:type="character" w:customStyle="1" w:styleId="FontStyle15">
    <w:name w:val="Font Style15"/>
    <w:basedOn w:val="a0"/>
    <w:rsid w:val="003E15C6"/>
    <w:rPr>
      <w:rFonts w:ascii="Calibri" w:hAnsi="Calibri" w:cs="Calibri"/>
      <w:sz w:val="26"/>
      <w:szCs w:val="26"/>
    </w:rPr>
  </w:style>
  <w:style w:type="character" w:customStyle="1" w:styleId="10">
    <w:name w:val="Заголовок 1 Знак"/>
    <w:basedOn w:val="a0"/>
    <w:link w:val="1"/>
    <w:rsid w:val="0015267F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4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154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4A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A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4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C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67F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3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E15C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15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3E15C6"/>
    <w:pPr>
      <w:widowControl/>
      <w:autoSpaceDE/>
      <w:autoSpaceDN/>
      <w:adjustRightInd/>
      <w:spacing w:line="360" w:lineRule="auto"/>
      <w:ind w:left="-180" w:firstLine="900"/>
      <w:jc w:val="both"/>
    </w:pPr>
    <w:rPr>
      <w:rFonts w:ascii="Times New Roman" w:hAnsi="Times New Roman"/>
      <w:color w:val="00000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3E15C6"/>
    <w:rPr>
      <w:rFonts w:eastAsia="Times New Roman"/>
      <w:color w:val="000000"/>
      <w:sz w:val="24"/>
      <w:szCs w:val="24"/>
    </w:rPr>
  </w:style>
  <w:style w:type="paragraph" w:customStyle="1" w:styleId="Style1">
    <w:name w:val="Style1"/>
    <w:basedOn w:val="a"/>
    <w:rsid w:val="003E15C6"/>
  </w:style>
  <w:style w:type="character" w:customStyle="1" w:styleId="FontStyle15">
    <w:name w:val="Font Style15"/>
    <w:basedOn w:val="a0"/>
    <w:rsid w:val="003E15C6"/>
    <w:rPr>
      <w:rFonts w:ascii="Calibri" w:hAnsi="Calibri" w:cs="Calibri"/>
      <w:sz w:val="26"/>
      <w:szCs w:val="26"/>
    </w:rPr>
  </w:style>
  <w:style w:type="character" w:customStyle="1" w:styleId="10">
    <w:name w:val="Заголовок 1 Знак"/>
    <w:basedOn w:val="a0"/>
    <w:link w:val="1"/>
    <w:rsid w:val="0015267F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4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154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4A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A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4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FB315-A055-4B2E-8A9E-7C3FEED3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 И</cp:lastModifiedBy>
  <cp:revision>11</cp:revision>
  <cp:lastPrinted>2016-01-29T07:31:00Z</cp:lastPrinted>
  <dcterms:created xsi:type="dcterms:W3CDTF">2015-02-10T13:53:00Z</dcterms:created>
  <dcterms:modified xsi:type="dcterms:W3CDTF">2017-02-09T08:59:00Z</dcterms:modified>
</cp:coreProperties>
</file>